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B0B" w:rsidRDefault="008242A7">
      <w:r>
        <w:rPr>
          <w:noProof/>
          <w:lang w:eastAsia="ru-RU"/>
        </w:rPr>
        <w:drawing>
          <wp:inline distT="0" distB="0" distL="0" distR="0">
            <wp:extent cx="5982356" cy="3563007"/>
            <wp:effectExtent l="19050" t="0" r="0" b="0"/>
            <wp:docPr id="1" name="Рисунок 1" descr="C:\Users\ASUS\YandexDisk\Скриншоты\2017-02-18_04-57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YandexDisk\Скриншоты\2017-02-18_04-57-3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233" r="8542" b="8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56" cy="356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FD7" w:rsidRDefault="00E13FD7"/>
    <w:p w:rsidR="00E13FD7" w:rsidRDefault="00E13FD7">
      <w:pPr>
        <w:rPr>
          <w:rFonts w:ascii="Times New Roman" w:hAnsi="Times New Roman" w:cs="Times New Roman"/>
          <w:sz w:val="32"/>
          <w:szCs w:val="32"/>
        </w:rPr>
      </w:pPr>
      <w:r w:rsidRPr="00E13FD7">
        <w:rPr>
          <w:rFonts w:ascii="Times New Roman" w:hAnsi="Times New Roman" w:cs="Times New Roman"/>
          <w:sz w:val="32"/>
          <w:szCs w:val="32"/>
        </w:rPr>
        <w:t>Театральный кружок «В гостях у сказки»</w:t>
      </w:r>
    </w:p>
    <w:p w:rsidR="00E13FD7" w:rsidRPr="00E13FD7" w:rsidRDefault="00E13FD7">
      <w:pPr>
        <w:rPr>
          <w:rFonts w:ascii="Times New Roman" w:hAnsi="Times New Roman" w:cs="Times New Roman"/>
          <w:sz w:val="32"/>
          <w:szCs w:val="32"/>
        </w:rPr>
      </w:pPr>
      <w:r w:rsidRPr="00E13FD7">
        <w:rPr>
          <w:rFonts w:ascii="Times New Roman" w:hAnsi="Times New Roman" w:cs="Times New Roman"/>
          <w:sz w:val="32"/>
          <w:szCs w:val="32"/>
        </w:rPr>
        <w:t>Инсценировка «Чей папа лучше».</w:t>
      </w:r>
    </w:p>
    <w:p w:rsidR="00E13FD7" w:rsidRDefault="00E13FD7">
      <w:pPr>
        <w:rPr>
          <w:rFonts w:ascii="Times New Roman" w:hAnsi="Times New Roman" w:cs="Times New Roman"/>
          <w:sz w:val="32"/>
          <w:szCs w:val="32"/>
        </w:rPr>
      </w:pPr>
      <w:r w:rsidRPr="00E13FD7">
        <w:rPr>
          <w:rFonts w:ascii="Times New Roman" w:hAnsi="Times New Roman" w:cs="Times New Roman"/>
          <w:sz w:val="32"/>
          <w:szCs w:val="32"/>
        </w:rPr>
        <w:t>Руководи</w:t>
      </w:r>
      <w:r>
        <w:rPr>
          <w:rFonts w:ascii="Times New Roman" w:hAnsi="Times New Roman" w:cs="Times New Roman"/>
          <w:sz w:val="32"/>
          <w:szCs w:val="32"/>
        </w:rPr>
        <w:t>тель: Егорова Ирина Геннадьевна</w:t>
      </w:r>
      <w:r w:rsidRPr="00E13FD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13FD7" w:rsidRPr="00E13FD7" w:rsidRDefault="00E13FD7">
      <w:pPr>
        <w:rPr>
          <w:rFonts w:ascii="Times New Roman" w:hAnsi="Times New Roman" w:cs="Times New Roman"/>
          <w:sz w:val="32"/>
          <w:szCs w:val="32"/>
        </w:rPr>
      </w:pPr>
      <w:r w:rsidRPr="00E13FD7">
        <w:rPr>
          <w:rFonts w:ascii="Times New Roman" w:hAnsi="Times New Roman" w:cs="Times New Roman"/>
          <w:sz w:val="32"/>
          <w:szCs w:val="32"/>
        </w:rPr>
        <w:t xml:space="preserve">МДОУ ДС «Буратино», </w:t>
      </w:r>
      <w:proofErr w:type="spellStart"/>
      <w:r w:rsidRPr="00E13FD7">
        <w:rPr>
          <w:rFonts w:ascii="Times New Roman" w:hAnsi="Times New Roman" w:cs="Times New Roman"/>
          <w:sz w:val="32"/>
          <w:szCs w:val="32"/>
        </w:rPr>
        <w:t>с</w:t>
      </w:r>
      <w:proofErr w:type="gramStart"/>
      <w:r w:rsidRPr="00E13FD7">
        <w:rPr>
          <w:rFonts w:ascii="Times New Roman" w:hAnsi="Times New Roman" w:cs="Times New Roman"/>
          <w:sz w:val="32"/>
          <w:szCs w:val="32"/>
        </w:rPr>
        <w:t>.К</w:t>
      </w:r>
      <w:proofErr w:type="gramEnd"/>
      <w:r w:rsidRPr="00E13FD7">
        <w:rPr>
          <w:rFonts w:ascii="Times New Roman" w:hAnsi="Times New Roman" w:cs="Times New Roman"/>
          <w:sz w:val="32"/>
          <w:szCs w:val="32"/>
        </w:rPr>
        <w:t>расноселькуп</w:t>
      </w:r>
      <w:proofErr w:type="spellEnd"/>
      <w:r w:rsidRPr="00E13FD7">
        <w:rPr>
          <w:rFonts w:ascii="Times New Roman" w:hAnsi="Times New Roman" w:cs="Times New Roman"/>
          <w:sz w:val="32"/>
          <w:szCs w:val="32"/>
        </w:rPr>
        <w:t>, ЯНАО.</w:t>
      </w:r>
    </w:p>
    <w:sectPr w:rsidR="00E13FD7" w:rsidRPr="00E13FD7" w:rsidSect="005E4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8242A7"/>
    <w:rsid w:val="003210F6"/>
    <w:rsid w:val="005E4F1E"/>
    <w:rsid w:val="00732C34"/>
    <w:rsid w:val="008242A7"/>
    <w:rsid w:val="00A75DEE"/>
    <w:rsid w:val="00C93ED5"/>
    <w:rsid w:val="00E13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</Words>
  <Characters>134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13</cp:revision>
  <dcterms:created xsi:type="dcterms:W3CDTF">2017-02-18T02:05:00Z</dcterms:created>
  <dcterms:modified xsi:type="dcterms:W3CDTF">2017-02-18T02:12:00Z</dcterms:modified>
</cp:coreProperties>
</file>